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B3864" w14:textId="45AC466E" w:rsidR="00A953EF" w:rsidRDefault="00A953EF" w:rsidP="00D31E18">
      <w:pPr>
        <w:adjustRightInd w:val="0"/>
        <w:snapToGrid w:val="0"/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  <w:r>
        <w:rPr>
          <w:rFonts w:ascii="Times New Roman" w:eastAsia="標楷體" w:hAnsi="Times New Roman" w:cs="Times New Roman" w:hint="eastAsia"/>
          <w:b/>
          <w:sz w:val="32"/>
          <w:szCs w:val="24"/>
        </w:rPr>
        <w:t>116</w:t>
      </w:r>
      <w:r>
        <w:rPr>
          <w:rFonts w:ascii="Times New Roman" w:eastAsia="標楷體" w:hAnsi="Times New Roman" w:cs="Times New Roman" w:hint="eastAsia"/>
          <w:b/>
          <w:sz w:val="32"/>
          <w:szCs w:val="24"/>
        </w:rPr>
        <w:t>學年度原住民文教法律數位學習碩士在職專班</w:t>
      </w:r>
    </w:p>
    <w:p w14:paraId="628CF278" w14:textId="3114B0B1" w:rsidR="0035297C" w:rsidRPr="00C972E7" w:rsidRDefault="0035297C" w:rsidP="00D31E18">
      <w:pPr>
        <w:adjustRightInd w:val="0"/>
        <w:snapToGrid w:val="0"/>
        <w:spacing w:afterLines="50" w:after="180" w:line="400" w:lineRule="exact"/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C972E7">
        <w:rPr>
          <w:rFonts w:ascii="Times New Roman" w:eastAsia="標楷體" w:hAnsi="Times New Roman" w:cs="Times New Roman"/>
          <w:b/>
          <w:sz w:val="40"/>
          <w:szCs w:val="32"/>
        </w:rPr>
        <w:t>專題研究計畫</w:t>
      </w:r>
      <w:r w:rsidR="0067653F" w:rsidRPr="00C972E7">
        <w:rPr>
          <w:rFonts w:ascii="Times New Roman" w:eastAsia="標楷體" w:hAnsi="Times New Roman" w:cs="Times New Roman"/>
          <w:b/>
          <w:sz w:val="40"/>
          <w:szCs w:val="32"/>
        </w:rPr>
        <w:t>（範本）</w:t>
      </w:r>
    </w:p>
    <w:p w14:paraId="6703B229" w14:textId="72323DD9" w:rsidR="008F1508" w:rsidRDefault="008F1508" w:rsidP="00D31E18">
      <w:pPr>
        <w:adjustRightInd w:val="0"/>
        <w:snapToGrid w:val="0"/>
        <w:spacing w:before="100" w:beforeAutospacing="1" w:after="100" w:afterAutospacing="1"/>
        <w:rPr>
          <w:rFonts w:ascii="標楷體" w:eastAsia="標楷體" w:hAnsi="標楷體" w:cs="Times New Roman"/>
          <w:color w:val="D9D9D9" w:themeColor="background1" w:themeShade="D9"/>
          <w:sz w:val="28"/>
          <w:szCs w:val="24"/>
        </w:rPr>
      </w:pPr>
      <w:r w:rsidRPr="00DF249E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姓名：</w:t>
      </w:r>
      <w:r w:rsidR="002D4D63" w:rsidRPr="00BF64C6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○</w:t>
      </w:r>
      <w:r w:rsidR="00D31E18" w:rsidRPr="00BF64C6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○○</w:t>
      </w:r>
    </w:p>
    <w:p w14:paraId="307DDEA8" w14:textId="13848FD8" w:rsidR="008F1508" w:rsidRPr="00FC741C" w:rsidRDefault="00FC741C" w:rsidP="00FC741C">
      <w:pPr>
        <w:pStyle w:val="a8"/>
        <w:numPr>
          <w:ilvl w:val="0"/>
          <w:numId w:val="1"/>
        </w:numPr>
        <w:adjustRightInd w:val="0"/>
        <w:snapToGrid w:val="0"/>
        <w:spacing w:before="180" w:after="180" w:afterAutospacing="1"/>
        <w:ind w:leftChars="0" w:left="567" w:hanging="567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FC741C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我想探討的主題</w:t>
      </w:r>
    </w:p>
    <w:p w14:paraId="3B5E0A17" w14:textId="5BEB32D2" w:rsidR="008F1508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proofErr w:type="gramStart"/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沉浸式族語</w:t>
      </w:r>
      <w:proofErr w:type="gramEnd"/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教學之實施成效</w:t>
      </w:r>
      <w:proofErr w:type="gramStart"/>
      <w:r w:rsidR="002D4D63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——</w:t>
      </w:r>
      <w:proofErr w:type="gramEnd"/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以</w:t>
      </w:r>
      <w:r w:rsidR="002D4D63" w:rsidRPr="00BF64C6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○○</w:t>
      </w: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國小附設幼兒園為例</w:t>
      </w:r>
    </w:p>
    <w:p w14:paraId="2C733FBC" w14:textId="7FE80AE7" w:rsidR="008F1508" w:rsidRPr="00DF249E" w:rsidRDefault="00FC741C" w:rsidP="00FC741C">
      <w:pPr>
        <w:pStyle w:val="a8"/>
        <w:numPr>
          <w:ilvl w:val="0"/>
          <w:numId w:val="1"/>
        </w:numPr>
        <w:adjustRightInd w:val="0"/>
        <w:snapToGrid w:val="0"/>
        <w:spacing w:before="180" w:after="180" w:afterAutospacing="1"/>
        <w:ind w:leftChars="0" w:left="567" w:hanging="567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為什麼我想研究這個問題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（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研究動機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）</w:t>
      </w:r>
    </w:p>
    <w:p w14:paraId="75FFD55D" w14:textId="336F7D5C" w:rsidR="005E3039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我是南投縣仁愛鄉眉溪部落的賽德克族人，但從小並未在部落求學，也沒有機會在學校系統性學習自己的族語。直到成年後接觸原住民族教育相關議題，我才逐漸意識到族語流失及學校教育之間的關係。</w:t>
      </w:r>
    </w:p>
    <w:p w14:paraId="1F3CFFF3" w14:textId="73781A97" w:rsidR="008F1508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2022</w:t>
      </w: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年，我參加世界原住民族教育研討會（</w:t>
      </w: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WIPCE</w:t>
      </w: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），接觸不同國家原住民族推動語言與文化教育的經驗，也開始思考臺灣原住民族教育政策的實際成效。近年政府推動沉浸式族語教學幼兒園，因此我希望進一步了解這項政策在教育現場如何實施，以及幼兒在學校所學的族語是否能進一步帶回家庭與部落。</w:t>
      </w:r>
    </w:p>
    <w:p w14:paraId="5979E69B" w14:textId="40BCA77D" w:rsidR="008F1508" w:rsidRDefault="00FC741C" w:rsidP="00FC741C">
      <w:pPr>
        <w:pStyle w:val="a8"/>
        <w:numPr>
          <w:ilvl w:val="0"/>
          <w:numId w:val="1"/>
        </w:numPr>
        <w:adjustRightInd w:val="0"/>
        <w:snapToGrid w:val="0"/>
        <w:spacing w:before="180" w:after="180" w:afterAutospacing="1"/>
        <w:ind w:leftChars="0" w:left="567" w:hanging="567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我觀察到的問題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（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問題意識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）</w:t>
      </w:r>
    </w:p>
    <w:p w14:paraId="34D7BBE3" w14:textId="77777777" w:rsidR="005E3039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臺灣原住民族語言長期受到殖民統治、同化政策及國語政策的影響，許多族語面臨使用人口下降及世代傳承中斷的問題。近年政府透過族語教育、族語認證及沉浸式族語教學等政策推動語言復振。</w:t>
      </w:r>
    </w:p>
    <w:p w14:paraId="534FC3DD" w14:textId="77777777" w:rsidR="005E3039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然而，學校提供族語教學，並不必然代表族語能夠重新成為家庭及部落日常生活中使用的語言。尤其沉浸式族語教學強調幼兒在語言學習關鍵階段大量接觸族語，因此除了幼兒本身的學習成效外，學校中的族語學習能否延伸到家庭，也值得進一步了解。</w:t>
      </w:r>
    </w:p>
    <w:p w14:paraId="3619CB4E" w14:textId="3F864442" w:rsidR="005E3039" w:rsidRPr="005E3039" w:rsidRDefault="002D4D63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BF64C6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○○</w:t>
      </w:r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國小附設幼兒園自</w:t>
      </w:r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2014</w:t>
      </w:r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年開始參與</w:t>
      </w:r>
      <w:proofErr w:type="gramStart"/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沉浸式族語</w:t>
      </w:r>
      <w:proofErr w:type="gramEnd"/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教學計畫，因此我希望以該幼兒園為例，了解</w:t>
      </w:r>
      <w:proofErr w:type="gramStart"/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沉浸式族語</w:t>
      </w:r>
      <w:proofErr w:type="gramEnd"/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教學實際如何進行，以及教師與家長如何看待其成效與困難。</w:t>
      </w:r>
    </w:p>
    <w:p w14:paraId="4CDEEC66" w14:textId="5BB2B66D" w:rsidR="00FC741C" w:rsidRDefault="00FC741C" w:rsidP="00FC741C">
      <w:pPr>
        <w:pStyle w:val="a8"/>
        <w:numPr>
          <w:ilvl w:val="0"/>
          <w:numId w:val="1"/>
        </w:numPr>
        <w:adjustRightInd w:val="0"/>
        <w:snapToGrid w:val="0"/>
        <w:spacing w:before="180" w:after="180" w:afterAutospacing="1"/>
        <w:ind w:leftChars="0" w:left="567" w:hanging="567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我想回答的問題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（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研究問題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）</w:t>
      </w:r>
    </w:p>
    <w:p w14:paraId="2C9B15F5" w14:textId="1C0D9E7F" w:rsidR="005E3039" w:rsidRPr="005E3039" w:rsidRDefault="002D4D63" w:rsidP="002D4D63">
      <w:pPr>
        <w:pStyle w:val="a8"/>
        <w:numPr>
          <w:ilvl w:val="0"/>
          <w:numId w:val="3"/>
        </w:numPr>
        <w:adjustRightInd w:val="0"/>
        <w:snapToGrid w:val="0"/>
        <w:spacing w:beforeLines="0" w:before="0" w:afterLines="0" w:after="0" w:line="276" w:lineRule="auto"/>
        <w:ind w:leftChars="0" w:left="964" w:hanging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BF64C6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○○</w:t>
      </w:r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國小附設幼兒園如何實施</w:t>
      </w:r>
      <w:proofErr w:type="gramStart"/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沉浸式族語</w:t>
      </w:r>
      <w:proofErr w:type="gramEnd"/>
      <w:r w:rsidR="005E3039"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教學？</w:t>
      </w:r>
    </w:p>
    <w:p w14:paraId="54A62687" w14:textId="59777C77" w:rsidR="005E3039" w:rsidRPr="005E3039" w:rsidRDefault="005E3039" w:rsidP="002D4D63">
      <w:pPr>
        <w:pStyle w:val="a8"/>
        <w:numPr>
          <w:ilvl w:val="0"/>
          <w:numId w:val="3"/>
        </w:numPr>
        <w:adjustRightInd w:val="0"/>
        <w:snapToGrid w:val="0"/>
        <w:spacing w:beforeLines="0" w:before="0" w:afterLines="0" w:after="0" w:line="276" w:lineRule="auto"/>
        <w:ind w:leftChars="0" w:left="964" w:hanging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lastRenderedPageBreak/>
        <w:t>教師及家長如何看待沉浸式族語教學對幼兒族語學習的影響？</w:t>
      </w:r>
    </w:p>
    <w:p w14:paraId="0520F0AC" w14:textId="45872F20" w:rsidR="005E3039" w:rsidRPr="005E3039" w:rsidRDefault="005E3039" w:rsidP="002D4D63">
      <w:pPr>
        <w:pStyle w:val="a8"/>
        <w:numPr>
          <w:ilvl w:val="0"/>
          <w:numId w:val="3"/>
        </w:numPr>
        <w:adjustRightInd w:val="0"/>
        <w:snapToGrid w:val="0"/>
        <w:spacing w:beforeLines="0" w:before="0" w:afterLines="0" w:after="0" w:line="276" w:lineRule="auto"/>
        <w:ind w:leftChars="0" w:left="964" w:hanging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幼兒在學校所學習的族語，是否會進一步影響家庭中的族語使用？</w:t>
      </w:r>
    </w:p>
    <w:p w14:paraId="35E6E745" w14:textId="01EC2D1A" w:rsidR="005E3039" w:rsidRPr="005E3039" w:rsidRDefault="005E3039" w:rsidP="002D4D63">
      <w:pPr>
        <w:pStyle w:val="a8"/>
        <w:numPr>
          <w:ilvl w:val="0"/>
          <w:numId w:val="3"/>
        </w:numPr>
        <w:adjustRightInd w:val="0"/>
        <w:snapToGrid w:val="0"/>
        <w:spacing w:beforeLines="0" w:before="0" w:afterLines="0" w:after="0" w:line="276" w:lineRule="auto"/>
        <w:ind w:leftChars="0" w:left="964" w:hanging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沉浸式族語教學在實施過程中面臨哪些困難？</w:t>
      </w:r>
    </w:p>
    <w:p w14:paraId="0A9CC26B" w14:textId="06FB49D9" w:rsidR="00FC741C" w:rsidRPr="00DF249E" w:rsidRDefault="00FC741C" w:rsidP="00FC741C">
      <w:pPr>
        <w:pStyle w:val="a8"/>
        <w:numPr>
          <w:ilvl w:val="0"/>
          <w:numId w:val="1"/>
        </w:numPr>
        <w:adjustRightInd w:val="0"/>
        <w:snapToGrid w:val="0"/>
        <w:spacing w:before="180" w:after="180" w:afterAutospacing="1"/>
        <w:ind w:leftChars="0" w:left="567" w:hanging="567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我初步想如何進行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（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研究方法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/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資料來源</w:t>
      </w:r>
      <w:r w:rsidR="002D4D63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）</w:t>
      </w:r>
    </w:p>
    <w:p w14:paraId="7D91D80A" w14:textId="4251EA81" w:rsidR="005E3039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本研究初步規劃以</w:t>
      </w:r>
      <w:r w:rsidR="002D4D63" w:rsidRPr="00BF64C6">
        <w:rPr>
          <w:rFonts w:ascii="標楷體" w:eastAsia="標楷體" w:hAnsi="標楷體" w:cs="Times New Roman" w:hint="eastAsia"/>
          <w:color w:val="D9D9D9" w:themeColor="background1" w:themeShade="D9"/>
          <w:sz w:val="28"/>
          <w:szCs w:val="24"/>
        </w:rPr>
        <w:t>○○</w:t>
      </w: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國小附設幼兒園為研究場域，蒐集</w:t>
      </w:r>
      <w:proofErr w:type="gramStart"/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沉浸式族語</w:t>
      </w:r>
      <w:proofErr w:type="gramEnd"/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教學相關政策文件、教學資料及既有研究，並希望透過訪談教師、家長及相關行政人員，了解實際教學情形、幼兒族語學習狀況，以及族語是否從學校延伸至家庭生活。</w:t>
      </w:r>
    </w:p>
    <w:p w14:paraId="5F19EC25" w14:textId="77777777" w:rsidR="005E3039" w:rsidRPr="005E3039" w:rsidRDefault="005E3039" w:rsidP="005E3039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</w:pPr>
      <w:r w:rsidRPr="005E3039">
        <w:rPr>
          <w:rFonts w:ascii="Times New Roman" w:eastAsia="標楷體" w:hAnsi="Times New Roman" w:cs="Times New Roman"/>
          <w:color w:val="D9D9D9" w:themeColor="background1" w:themeShade="D9"/>
          <w:sz w:val="28"/>
          <w:szCs w:val="24"/>
        </w:rPr>
        <w:t>以上為目前初步構想，實際研究方法與研究範圍，將於入學後透過相關課程及與教師討論後進一步調整。</w:t>
      </w:r>
    </w:p>
    <w:p w14:paraId="2097DB2F" w14:textId="50BA3A4A" w:rsidR="0035297C" w:rsidRPr="00C72158" w:rsidRDefault="0035297C" w:rsidP="00DF249E">
      <w:pPr>
        <w:adjustRightInd w:val="0"/>
        <w:snapToGrid w:val="0"/>
        <w:spacing w:line="276" w:lineRule="auto"/>
        <w:ind w:firstLine="482"/>
        <w:jc w:val="both"/>
        <w:rPr>
          <w:rFonts w:ascii="Times New Roman" w:eastAsia="標楷體" w:hAnsi="Times New Roman" w:cs="Times New Roman"/>
        </w:rPr>
      </w:pPr>
    </w:p>
    <w:p w14:paraId="7CC06CF1" w14:textId="77777777" w:rsidR="0035297C" w:rsidRPr="00C72158" w:rsidRDefault="0035297C">
      <w:pPr>
        <w:rPr>
          <w:rFonts w:ascii="Times New Roman" w:eastAsia="標楷體" w:hAnsi="Times New Roman" w:cs="Times New Roman"/>
        </w:rPr>
      </w:pPr>
    </w:p>
    <w:sectPr w:rsidR="0035297C" w:rsidRPr="00C72158" w:rsidSect="00AA34F7">
      <w:headerReference w:type="default" r:id="rId7"/>
      <w:footerReference w:type="default" r:id="rId8"/>
      <w:pgSz w:w="11906" w:h="16838"/>
      <w:pgMar w:top="1134" w:right="1440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ED53" w14:textId="77777777" w:rsidR="007F5E9F" w:rsidRDefault="007F5E9F" w:rsidP="00A17018">
      <w:r>
        <w:separator/>
      </w:r>
    </w:p>
  </w:endnote>
  <w:endnote w:type="continuationSeparator" w:id="0">
    <w:p w14:paraId="40BFE06A" w14:textId="77777777" w:rsidR="007F5E9F" w:rsidRDefault="007F5E9F" w:rsidP="00A17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0689292"/>
      <w:docPartObj>
        <w:docPartGallery w:val="Page Numbers (Bottom of Page)"/>
        <w:docPartUnique/>
      </w:docPartObj>
    </w:sdtPr>
    <w:sdtEndPr/>
    <w:sdtContent>
      <w:p w14:paraId="20C302CD" w14:textId="77777777" w:rsidR="00592697" w:rsidRDefault="005926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C02" w:rsidRPr="00BE7C02">
          <w:rPr>
            <w:noProof/>
            <w:lang w:val="zh-TW"/>
          </w:rPr>
          <w:t>3</w:t>
        </w:r>
        <w:r>
          <w:fldChar w:fldCharType="end"/>
        </w:r>
      </w:p>
    </w:sdtContent>
  </w:sdt>
  <w:p w14:paraId="744F30F6" w14:textId="77777777" w:rsidR="00592697" w:rsidRDefault="005926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0DBBE" w14:textId="77777777" w:rsidR="007F5E9F" w:rsidRDefault="007F5E9F" w:rsidP="00A17018">
      <w:r>
        <w:separator/>
      </w:r>
    </w:p>
  </w:footnote>
  <w:footnote w:type="continuationSeparator" w:id="0">
    <w:p w14:paraId="1AFD6CB3" w14:textId="77777777" w:rsidR="007F5E9F" w:rsidRDefault="007F5E9F" w:rsidP="00A17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4B34" w14:textId="77777777" w:rsidR="00D33FE8" w:rsidRDefault="00D33F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168B"/>
    <w:multiLevelType w:val="hybridMultilevel"/>
    <w:tmpl w:val="23F4CE76"/>
    <w:lvl w:ilvl="0" w:tplc="ABFC85D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232424"/>
    <w:multiLevelType w:val="hybridMultilevel"/>
    <w:tmpl w:val="522CED7A"/>
    <w:lvl w:ilvl="0" w:tplc="D5327404">
      <w:numFmt w:val="bullet"/>
      <w:lvlText w:val=""/>
      <w:lvlJc w:val="left"/>
      <w:pPr>
        <w:ind w:left="982" w:hanging="50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" w15:restartNumberingAfterBreak="0">
    <w:nsid w:val="44DF5A0A"/>
    <w:multiLevelType w:val="hybridMultilevel"/>
    <w:tmpl w:val="981019EC"/>
    <w:lvl w:ilvl="0" w:tplc="99F845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2062DA6"/>
    <w:multiLevelType w:val="hybridMultilevel"/>
    <w:tmpl w:val="D5748020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7C"/>
    <w:rsid w:val="00096B61"/>
    <w:rsid w:val="000D3EF6"/>
    <w:rsid w:val="00134938"/>
    <w:rsid w:val="001F6116"/>
    <w:rsid w:val="00267DE9"/>
    <w:rsid w:val="00290AB6"/>
    <w:rsid w:val="002D4D63"/>
    <w:rsid w:val="002E76B3"/>
    <w:rsid w:val="0035297C"/>
    <w:rsid w:val="00375CC9"/>
    <w:rsid w:val="003A310C"/>
    <w:rsid w:val="00533673"/>
    <w:rsid w:val="005911CC"/>
    <w:rsid w:val="00592697"/>
    <w:rsid w:val="005D02ED"/>
    <w:rsid w:val="005E3039"/>
    <w:rsid w:val="006166D4"/>
    <w:rsid w:val="0067653F"/>
    <w:rsid w:val="00696A87"/>
    <w:rsid w:val="006C54EE"/>
    <w:rsid w:val="00760056"/>
    <w:rsid w:val="00786695"/>
    <w:rsid w:val="007F5E9F"/>
    <w:rsid w:val="00842D7B"/>
    <w:rsid w:val="00851208"/>
    <w:rsid w:val="00876E30"/>
    <w:rsid w:val="008F1508"/>
    <w:rsid w:val="00924CEB"/>
    <w:rsid w:val="00A16288"/>
    <w:rsid w:val="00A17018"/>
    <w:rsid w:val="00A257E8"/>
    <w:rsid w:val="00A341CE"/>
    <w:rsid w:val="00A47F8D"/>
    <w:rsid w:val="00A953EF"/>
    <w:rsid w:val="00AA34F7"/>
    <w:rsid w:val="00AB3F13"/>
    <w:rsid w:val="00AC1E4E"/>
    <w:rsid w:val="00B068C5"/>
    <w:rsid w:val="00B34BC2"/>
    <w:rsid w:val="00BE7C02"/>
    <w:rsid w:val="00BF64C6"/>
    <w:rsid w:val="00C23499"/>
    <w:rsid w:val="00C33621"/>
    <w:rsid w:val="00C72158"/>
    <w:rsid w:val="00C80548"/>
    <w:rsid w:val="00C972E7"/>
    <w:rsid w:val="00CA116D"/>
    <w:rsid w:val="00D31E18"/>
    <w:rsid w:val="00D33E7C"/>
    <w:rsid w:val="00D33FE8"/>
    <w:rsid w:val="00D92AEB"/>
    <w:rsid w:val="00DA51D5"/>
    <w:rsid w:val="00DB5A25"/>
    <w:rsid w:val="00DF249E"/>
    <w:rsid w:val="00E05EEA"/>
    <w:rsid w:val="00E44F70"/>
    <w:rsid w:val="00E45604"/>
    <w:rsid w:val="00EF5A49"/>
    <w:rsid w:val="00F36BD7"/>
    <w:rsid w:val="00F711B9"/>
    <w:rsid w:val="00F80181"/>
    <w:rsid w:val="00F9296C"/>
    <w:rsid w:val="00FC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F044C"/>
  <w15:chartTrackingRefBased/>
  <w15:docId w15:val="{79A55237-208F-49A0-B473-0F7855AF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2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70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1701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170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17018"/>
    <w:rPr>
      <w:sz w:val="20"/>
      <w:szCs w:val="20"/>
    </w:rPr>
  </w:style>
  <w:style w:type="paragraph" w:styleId="a8">
    <w:name w:val="List Paragraph"/>
    <w:basedOn w:val="a"/>
    <w:uiPriority w:val="34"/>
    <w:qFormat/>
    <w:rsid w:val="00592697"/>
    <w:pPr>
      <w:spacing w:beforeLines="50" w:before="50" w:afterLines="50" w:after="50" w:line="480" w:lineRule="exact"/>
      <w:ind w:leftChars="200" w:left="480"/>
    </w:pPr>
    <w:rPr>
      <w:szCs w:val="28"/>
      <w:lang w:bidi="th-TH"/>
    </w:rPr>
  </w:style>
  <w:style w:type="paragraph" w:styleId="a9">
    <w:name w:val="footnote text"/>
    <w:basedOn w:val="a"/>
    <w:link w:val="aa"/>
    <w:uiPriority w:val="99"/>
    <w:unhideWhenUsed/>
    <w:rsid w:val="00592697"/>
    <w:pPr>
      <w:snapToGrid w:val="0"/>
      <w:spacing w:beforeLines="50" w:before="50" w:afterLines="50" w:after="50" w:line="480" w:lineRule="exact"/>
    </w:pPr>
    <w:rPr>
      <w:sz w:val="20"/>
      <w:szCs w:val="25"/>
      <w:lang w:bidi="th-TH"/>
    </w:rPr>
  </w:style>
  <w:style w:type="character" w:customStyle="1" w:styleId="aa">
    <w:name w:val="註腳文字 字元"/>
    <w:basedOn w:val="a0"/>
    <w:link w:val="a9"/>
    <w:uiPriority w:val="99"/>
    <w:rsid w:val="00592697"/>
    <w:rPr>
      <w:sz w:val="20"/>
      <w:szCs w:val="25"/>
      <w:lang w:bidi="th-TH"/>
    </w:rPr>
  </w:style>
  <w:style w:type="character" w:styleId="ab">
    <w:name w:val="footnote reference"/>
    <w:basedOn w:val="a0"/>
    <w:uiPriority w:val="99"/>
    <w:semiHidden/>
    <w:unhideWhenUsed/>
    <w:rsid w:val="00592697"/>
    <w:rPr>
      <w:vertAlign w:val="superscript"/>
    </w:rPr>
  </w:style>
  <w:style w:type="character" w:styleId="ac">
    <w:name w:val="Hyperlink"/>
    <w:basedOn w:val="a0"/>
    <w:uiPriority w:val="99"/>
    <w:unhideWhenUsed/>
    <w:rsid w:val="00C3362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3362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E303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2026-10-07T07:30:00Z</dcterms:created>
  <dcterms:modified xsi:type="dcterms:W3CDTF">2026-10-07T10:36:00Z</dcterms:modified>
</cp:coreProperties>
</file>